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Langsch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Rebekka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06.05.1992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Bismarckstraße 25, 76133 Karlsruhe-Innenstadt-West,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+4915151649979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