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Paulo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Pires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25/01/1982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+16088550186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montepires@gmail.com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30/12/2025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