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Dina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Soliman</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dina.abdoun@hotmail.com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+201227745256</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30/09/1985</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28509301306461</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New Giza Captain’s inn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Captain’s inn</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01227745256</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+201227745256</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Laila El-Shoubary</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04/11/2008</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