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+359894787517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plam.p.petkova@gmail.com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