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Marcus</w:t>
      </w:r>
      <w:r w:rsidR="00594BA5">
        <w:rPr>
          <w:sz w:val="20"/>
          <w:szCs w:val="20"/>
          <w:lang w:val="bg-BG"/>
        </w:rPr>
        <w:t xml:space="preserve"> </w:t>
      </w:r>
      <w:r w:rsidRPr="001D0D09">
        <w:rPr>
          <w:sz w:val="20"/>
          <w:szCs w:val="20"/>
        </w:rPr>
        <w:t>Cardiff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+447478193849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mrmarcuscardiff@gmail.com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