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Krystkiewicz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kamil.krystkiewicz@gmail.com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+48660636203 ,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Jakub Krystkiewicz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31.07.2016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