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Xristpo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Vitanov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22.1.1960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+3590888493355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vitanov@abv.bg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