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José Luis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Díaz Tamargo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11441733S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Erika Díaz Fernandez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20/11/2014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26/12/2025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José Luis Díaz Tamargo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11441733S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