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Мартин  Георгиев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30.9.1991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+359000000000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apply.goj57@aleeas.com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13.12.2025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