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Karatzas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+306946541645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mirallas25@gmail.com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