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Terry</w:t>
      </w:r>
      <w:r w:rsidR="00594BA5">
        <w:rPr>
          <w:sz w:val="20"/>
          <w:szCs w:val="20"/>
          <w:lang w:val="bg-BG"/>
        </w:rPr>
        <w:t xml:space="preserve"> </w:t>
      </w:r>
      <w:r w:rsidRPr="001D0D09">
        <w:rPr>
          <w:sz w:val="20"/>
          <w:szCs w:val="20"/>
        </w:rPr>
        <w:t>Nguyen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+610452595788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Terry.nguyen@hotmail.com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