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Andra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Matesan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730 S River Rd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usaandra@yahoo.com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+13319809991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