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Sesselja</w:t>
      </w:r>
      <w:r w:rsidR="00594BA5">
        <w:rPr>
          <w:sz w:val="20"/>
          <w:szCs w:val="20"/>
          <w:lang w:val="bg-BG"/>
        </w:rPr>
        <w:t xml:space="preserve"> </w:t>
      </w:r>
      <w:r w:rsidRPr="001D0D09">
        <w:rPr>
          <w:sz w:val="20"/>
          <w:szCs w:val="20"/>
        </w:rPr>
        <w:t>Fanneyjardottir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+4407568660555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sesselja900@gmail.com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