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Słodkowicz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kslodkowicz2@gmail.com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+48518151775 ,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