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Pozo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53164600P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04/12/1981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juan.pozo.mourino@gmail.com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+34606245849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