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Mattes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Richard-Wagner-Straße 32, Eisenberg (Pfalz)-Steinborn,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+4917664688665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