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Deva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Iglesias Blanco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58446721H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19/05/2006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+34658056727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devaiglesiasblanco@gmail.com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11/03/2026</w:t>
      </w:r>
      <w:r w:rsidR="00C302CD">
        <w:rPr>
          <w:sz w:val="22"/>
          <w:szCs w:val="22"/>
          <w:lang w:val="bg-BG"/>
        </w:rPr>
        <w:t xml:space="preserve">                        </w:t>
      </w:r>
      <w:r w:rsidR="00513D8D">
        <w:rPr>
          <w:sz w:val="22"/>
          <w:szCs w:val="22"/>
        </w:rPr>
        <w:t xml:space="preserve">                        </w:t>
      </w:r>
      <w:r w:rsidR="00213D63">
        <w:rPr>
          <w:sz w:val="22"/>
          <w:szCs w:val="22"/>
          <w:lang w:val="en-US"/>
        </w:rPr>
        <w:t xml:space="preserve">Deva Iglesias Blanco </w:t>
      </w:r>
      <w:r w:rsidR="00213D63">
        <w:rPr>
          <w:sz w:val="22"/>
          <w:szCs w:val="22"/>
          <w:lang w:val="en-US"/>
        </w:rPr>
        <w:br/>
        <w:t xml:space="preserve">                                                                                   </w:t>
      </w:r>
      <w:r w:rsidRPr="002F4A70" w:rsidR="002F4A70">
        <w:rPr>
          <w:sz w:val="22"/>
          <w:szCs w:val="22"/>
          <w:lang w:val="en-US"/>
        </w:rPr>
        <w:t>58446721H</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