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justas luciunas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+37068784746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