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Alessandro</w:t>
      </w:r>
      <w:r>
        <w:t xml:space="preserve">      </w:t>
      </w:r>
      <w:r>
        <w:rPr>
          <w:rFonts w:hint="eastAsia"/>
        </w:rPr>
        <w:t>Anghileri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25/05/1977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+393498202900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a.alessandroita@gmail.com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Isabella  </w:t>
      </w:r>
      <w:r w:rsidRPr="004F7801" w:rsidR="004F7801">
        <w:rPr>
          <w:color w:val="000000" w:themeColor="text1"/>
        </w:rPr>
        <w:t>Anghileri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01/06/2014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Andrea </w:t>
      </w:r>
      <w:r w:rsidRPr="00107DE0" w:rsidR="00107DE0">
        <w:rPr>
          <w:color w:val="000000" w:themeColor="text1"/>
        </w:rPr>
        <w:t>Anghileri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21/05/2012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06/04/2026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