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Sandra Clot i Aguilo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