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Davide Grava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Grvdvd97r11m089h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11/10/1997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xxv aprile 42  Tarzo 31020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davidegrava@outlook.it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+393452601829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19/05/2026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