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Садие Рахим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+359892453880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Гюней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