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jaroslaw deoniziak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+48502520333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alicja deoniziak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09.08.2016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antonina krasnodebska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03.05.2016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