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Pęconek-Baran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+48668448777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