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Piotr Konieczny</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+48602507536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Aleksandra Konieczna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09.11.2015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Leon Konieczny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22.10.2019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26.09.2026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